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46140">
      <w:pPr>
        <w:spacing w:line="580" w:lineRule="exact"/>
        <w:rPr>
          <w:rFonts w:hint="eastAsia" w:ascii="方正黑体简体" w:hAnsi="仿宋_GB2312" w:eastAsia="方正黑体简体" w:cs="仿宋_GB2312"/>
          <w:bCs/>
          <w:sz w:val="32"/>
          <w:szCs w:val="32"/>
        </w:rPr>
      </w:pPr>
      <w:r>
        <w:rPr>
          <w:rFonts w:hint="eastAsia" w:ascii="方正黑体简体" w:hAnsi="仿宋_GB2312" w:eastAsia="方正黑体简体" w:cs="仿宋_GB2312"/>
          <w:bCs/>
          <w:sz w:val="32"/>
          <w:szCs w:val="32"/>
        </w:rPr>
        <w:t>附件2</w:t>
      </w:r>
    </w:p>
    <w:p w14:paraId="3703FFB5">
      <w:pPr>
        <w:pStyle w:val="2"/>
        <w:spacing w:after="0" w:line="240" w:lineRule="exact"/>
      </w:pPr>
    </w:p>
    <w:p w14:paraId="58F5AB43">
      <w:pPr>
        <w:spacing w:after="156" w:afterLines="50"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怀化</w:t>
      </w:r>
      <w:r>
        <w:rPr>
          <w:rFonts w:eastAsia="方正小标宋简体"/>
          <w:sz w:val="36"/>
          <w:szCs w:val="36"/>
        </w:rPr>
        <w:t>市</w:t>
      </w:r>
      <w:r>
        <w:rPr>
          <w:rFonts w:hint="eastAsia" w:eastAsia="方正小标宋简体"/>
          <w:sz w:val="36"/>
          <w:szCs w:val="36"/>
        </w:rPr>
        <w:t>市</w:t>
      </w:r>
      <w:r>
        <w:rPr>
          <w:rFonts w:eastAsia="方正小标宋简体"/>
          <w:sz w:val="36"/>
          <w:szCs w:val="36"/>
        </w:rPr>
        <w:t>本级</w:t>
      </w:r>
      <w:r>
        <w:rPr>
          <w:rFonts w:hint="eastAsia" w:eastAsia="方正小标宋简体"/>
          <w:sz w:val="36"/>
          <w:szCs w:val="36"/>
        </w:rPr>
        <w:t>政府</w:t>
      </w:r>
      <w:r>
        <w:rPr>
          <w:rFonts w:eastAsia="方正小标宋简体"/>
          <w:sz w:val="36"/>
          <w:szCs w:val="36"/>
        </w:rPr>
        <w:t>投资信息化项目</w:t>
      </w:r>
      <w:r>
        <w:rPr>
          <w:rFonts w:hint="eastAsia" w:eastAsia="方正小标宋简体"/>
          <w:sz w:val="36"/>
          <w:szCs w:val="36"/>
        </w:rPr>
        <w:t>计划</w:t>
      </w:r>
      <w:r>
        <w:rPr>
          <w:rFonts w:eastAsia="方正小标宋简体"/>
          <w:sz w:val="36"/>
          <w:szCs w:val="36"/>
        </w:rPr>
        <w:t>申报审批表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2947"/>
        <w:gridCol w:w="260"/>
        <w:gridCol w:w="1374"/>
        <w:gridCol w:w="1754"/>
      </w:tblGrid>
      <w:tr w14:paraId="06F5F8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noWrap w:val="0"/>
            <w:vAlign w:val="center"/>
          </w:tcPr>
          <w:p w14:paraId="0DB247D3">
            <w:pPr>
              <w:spacing w:line="46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项目申报单位</w:t>
            </w:r>
            <w:r>
              <w:rPr>
                <w:rFonts w:hint="eastAsia"/>
                <w:szCs w:val="21"/>
              </w:rPr>
              <w:t>（盖章）</w:t>
            </w:r>
          </w:p>
        </w:tc>
        <w:tc>
          <w:tcPr>
            <w:tcW w:w="6506" w:type="dxa"/>
            <w:gridSpan w:val="4"/>
            <w:noWrap w:val="0"/>
            <w:vAlign w:val="center"/>
          </w:tcPr>
          <w:p w14:paraId="3F674FCD">
            <w:pPr>
              <w:spacing w:line="460" w:lineRule="exact"/>
              <w:jc w:val="center"/>
              <w:rPr>
                <w:szCs w:val="21"/>
              </w:rPr>
            </w:pPr>
          </w:p>
        </w:tc>
      </w:tr>
      <w:tr w14:paraId="454303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noWrap w:val="0"/>
            <w:vAlign w:val="center"/>
          </w:tcPr>
          <w:p w14:paraId="0E4BB3F6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项目名称</w:t>
            </w:r>
          </w:p>
        </w:tc>
        <w:tc>
          <w:tcPr>
            <w:tcW w:w="3300" w:type="dxa"/>
            <w:gridSpan w:val="2"/>
            <w:noWrap w:val="0"/>
            <w:vAlign w:val="center"/>
          </w:tcPr>
          <w:p w14:paraId="467F28C3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214D1D02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负责人及联系方式</w:t>
            </w:r>
          </w:p>
        </w:tc>
        <w:tc>
          <w:tcPr>
            <w:tcW w:w="1802" w:type="dxa"/>
            <w:noWrap w:val="0"/>
            <w:vAlign w:val="center"/>
          </w:tcPr>
          <w:p w14:paraId="786D4DCD">
            <w:pPr>
              <w:spacing w:line="460" w:lineRule="exact"/>
              <w:jc w:val="center"/>
              <w:rPr>
                <w:szCs w:val="21"/>
              </w:rPr>
            </w:pPr>
          </w:p>
        </w:tc>
      </w:tr>
      <w:tr w14:paraId="4ABAB1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noWrap w:val="0"/>
            <w:vAlign w:val="center"/>
          </w:tcPr>
          <w:p w14:paraId="55A11BE8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项目类型</w:t>
            </w:r>
          </w:p>
        </w:tc>
        <w:tc>
          <w:tcPr>
            <w:tcW w:w="6506" w:type="dxa"/>
            <w:gridSpan w:val="4"/>
            <w:noWrap w:val="0"/>
            <w:vAlign w:val="center"/>
          </w:tcPr>
          <w:p w14:paraId="38998282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sym w:font="Wingdings 2" w:char="00A3"/>
            </w:r>
            <w:r>
              <w:rPr>
                <w:szCs w:val="21"/>
              </w:rPr>
              <w:t xml:space="preserve">基础设施 </w:t>
            </w:r>
            <w:r>
              <w:rPr>
                <w:szCs w:val="21"/>
              </w:rPr>
              <w:sym w:font="Wingdings 2" w:char="00A3"/>
            </w:r>
            <w:r>
              <w:rPr>
                <w:szCs w:val="21"/>
              </w:rPr>
              <w:t xml:space="preserve">数据系统 </w:t>
            </w:r>
            <w:r>
              <w:rPr>
                <w:szCs w:val="21"/>
              </w:rPr>
              <w:sym w:font="Wingdings 2" w:char="00A3"/>
            </w:r>
            <w:r>
              <w:rPr>
                <w:szCs w:val="21"/>
              </w:rPr>
              <w:t xml:space="preserve">业务系统 </w:t>
            </w:r>
            <w:r>
              <w:rPr>
                <w:szCs w:val="21"/>
              </w:rPr>
              <w:sym w:font="Wingdings 2" w:char="00A3"/>
            </w:r>
            <w:r>
              <w:rPr>
                <w:szCs w:val="21"/>
              </w:rPr>
              <w:t>服务系统</w:t>
            </w:r>
            <w:r>
              <w:rPr>
                <w:szCs w:val="21"/>
              </w:rPr>
              <w:sym w:font="Wingdings 2" w:char="00A3"/>
            </w:r>
            <w:r>
              <w:rPr>
                <w:szCs w:val="21"/>
              </w:rPr>
              <w:t>其他</w:t>
            </w:r>
          </w:p>
        </w:tc>
      </w:tr>
      <w:tr w14:paraId="178A20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noWrap w:val="0"/>
            <w:vAlign w:val="center"/>
          </w:tcPr>
          <w:p w14:paraId="54D0DB22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项目总投资测算</w:t>
            </w:r>
          </w:p>
        </w:tc>
        <w:tc>
          <w:tcPr>
            <w:tcW w:w="3032" w:type="dxa"/>
            <w:noWrap w:val="0"/>
            <w:vAlign w:val="center"/>
          </w:tcPr>
          <w:p w14:paraId="0D2D8AD6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1672" w:type="dxa"/>
            <w:gridSpan w:val="2"/>
            <w:noWrap w:val="0"/>
            <w:vAlign w:val="center"/>
          </w:tcPr>
          <w:p w14:paraId="58C0A6C7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资金来源构成</w:t>
            </w:r>
          </w:p>
        </w:tc>
        <w:tc>
          <w:tcPr>
            <w:tcW w:w="1802" w:type="dxa"/>
            <w:noWrap w:val="0"/>
            <w:vAlign w:val="center"/>
          </w:tcPr>
          <w:p w14:paraId="22C86AAD">
            <w:pPr>
              <w:spacing w:line="460" w:lineRule="exact"/>
              <w:jc w:val="center"/>
              <w:rPr>
                <w:szCs w:val="21"/>
              </w:rPr>
            </w:pPr>
          </w:p>
        </w:tc>
      </w:tr>
      <w:tr w14:paraId="239181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noWrap w:val="0"/>
            <w:vAlign w:val="center"/>
          </w:tcPr>
          <w:p w14:paraId="1658AEC5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拟建设时间</w:t>
            </w:r>
          </w:p>
        </w:tc>
        <w:tc>
          <w:tcPr>
            <w:tcW w:w="3032" w:type="dxa"/>
            <w:noWrap w:val="0"/>
            <w:vAlign w:val="center"/>
          </w:tcPr>
          <w:p w14:paraId="49BFC494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1672" w:type="dxa"/>
            <w:gridSpan w:val="2"/>
            <w:noWrap w:val="0"/>
            <w:vAlign w:val="center"/>
          </w:tcPr>
          <w:p w14:paraId="241A1B14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拟完工时间</w:t>
            </w:r>
          </w:p>
        </w:tc>
        <w:tc>
          <w:tcPr>
            <w:tcW w:w="1802" w:type="dxa"/>
            <w:noWrap w:val="0"/>
            <w:vAlign w:val="center"/>
          </w:tcPr>
          <w:p w14:paraId="74771DA2">
            <w:pPr>
              <w:spacing w:line="460" w:lineRule="exact"/>
              <w:jc w:val="center"/>
              <w:rPr>
                <w:szCs w:val="21"/>
              </w:rPr>
            </w:pPr>
          </w:p>
        </w:tc>
      </w:tr>
      <w:tr w14:paraId="6FB7BC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noWrap w:val="0"/>
            <w:vAlign w:val="center"/>
          </w:tcPr>
          <w:p w14:paraId="774D5748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建设地点</w:t>
            </w:r>
          </w:p>
        </w:tc>
        <w:tc>
          <w:tcPr>
            <w:tcW w:w="6506" w:type="dxa"/>
            <w:gridSpan w:val="4"/>
            <w:noWrap w:val="0"/>
            <w:vAlign w:val="center"/>
          </w:tcPr>
          <w:p w14:paraId="663CC936">
            <w:pPr>
              <w:spacing w:line="460" w:lineRule="exact"/>
              <w:jc w:val="center"/>
              <w:rPr>
                <w:szCs w:val="21"/>
              </w:rPr>
            </w:pPr>
          </w:p>
        </w:tc>
      </w:tr>
      <w:tr w14:paraId="334364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  <w:jc w:val="center"/>
        </w:trPr>
        <w:tc>
          <w:tcPr>
            <w:tcW w:w="2235" w:type="dxa"/>
            <w:noWrap w:val="0"/>
            <w:vAlign w:val="center"/>
          </w:tcPr>
          <w:p w14:paraId="3A88933A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项目建设依据</w:t>
            </w:r>
          </w:p>
        </w:tc>
        <w:tc>
          <w:tcPr>
            <w:tcW w:w="6506" w:type="dxa"/>
            <w:gridSpan w:val="4"/>
            <w:noWrap w:val="0"/>
            <w:vAlign w:val="center"/>
          </w:tcPr>
          <w:p w14:paraId="3ACD55EF">
            <w:pPr>
              <w:spacing w:line="460" w:lineRule="exact"/>
              <w:jc w:val="center"/>
              <w:rPr>
                <w:szCs w:val="21"/>
              </w:rPr>
            </w:pPr>
          </w:p>
        </w:tc>
      </w:tr>
      <w:tr w14:paraId="342658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2235" w:type="dxa"/>
            <w:noWrap w:val="0"/>
            <w:vAlign w:val="center"/>
          </w:tcPr>
          <w:p w14:paraId="7359A0CA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主要建设内容</w:t>
            </w:r>
          </w:p>
        </w:tc>
        <w:tc>
          <w:tcPr>
            <w:tcW w:w="6506" w:type="dxa"/>
            <w:gridSpan w:val="4"/>
            <w:noWrap w:val="0"/>
            <w:vAlign w:val="center"/>
          </w:tcPr>
          <w:p w14:paraId="3F8A70E5">
            <w:pPr>
              <w:spacing w:line="460" w:lineRule="exact"/>
              <w:jc w:val="center"/>
              <w:rPr>
                <w:szCs w:val="21"/>
              </w:rPr>
            </w:pPr>
          </w:p>
        </w:tc>
      </w:tr>
      <w:tr w14:paraId="31CFC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2235" w:type="dxa"/>
            <w:noWrap w:val="0"/>
            <w:vAlign w:val="center"/>
          </w:tcPr>
          <w:p w14:paraId="7DAF27FC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市</w:t>
            </w:r>
            <w:r>
              <w:rPr>
                <w:rFonts w:hint="eastAsia"/>
                <w:szCs w:val="21"/>
              </w:rPr>
              <w:t>财政局</w:t>
            </w:r>
            <w:r>
              <w:rPr>
                <w:szCs w:val="21"/>
              </w:rPr>
              <w:t>意见</w:t>
            </w:r>
          </w:p>
        </w:tc>
        <w:tc>
          <w:tcPr>
            <w:tcW w:w="6506" w:type="dxa"/>
            <w:gridSpan w:val="4"/>
            <w:noWrap w:val="0"/>
            <w:vAlign w:val="bottom"/>
          </w:tcPr>
          <w:p w14:paraId="5C2A29D7">
            <w:pPr>
              <w:wordWrap w:val="0"/>
              <w:spacing w:line="46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年    月    日  </w:t>
            </w:r>
          </w:p>
        </w:tc>
      </w:tr>
      <w:tr w14:paraId="11A640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2235" w:type="dxa"/>
            <w:noWrap w:val="0"/>
            <w:vAlign w:val="center"/>
          </w:tcPr>
          <w:p w14:paraId="02056B41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市数据局</w:t>
            </w:r>
            <w:r>
              <w:rPr>
                <w:szCs w:val="21"/>
              </w:rPr>
              <w:t>意见</w:t>
            </w:r>
          </w:p>
        </w:tc>
        <w:tc>
          <w:tcPr>
            <w:tcW w:w="6506" w:type="dxa"/>
            <w:gridSpan w:val="4"/>
            <w:noWrap w:val="0"/>
            <w:vAlign w:val="bottom"/>
          </w:tcPr>
          <w:p w14:paraId="1F189EE1">
            <w:pPr>
              <w:wordWrap w:val="0"/>
              <w:spacing w:line="46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年    月    日  </w:t>
            </w:r>
          </w:p>
        </w:tc>
      </w:tr>
    </w:tbl>
    <w:p w14:paraId="162DCFBF"/>
    <w:p w14:paraId="707924F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ingsoft UE">
    <w:altName w:val="ESRI AMFM Electr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SRI AMFM Electric">
    <w:panose1 w:val="02000400000000000000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D224D"/>
    <w:rsid w:val="18CD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2024-11-05T03:07:00Z</dcterms:created>
  <dc:creator>瑶-Elaine。</dc:creator>
  <cp:lastModifiedBy>瑶-Elaine。</cp:lastModifiedBy>
  <dcterms:modified xsi:type="dcterms:W3CDTF">2024-11-05T03:07:42Z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15D1D6AE109E4B3280388DA39B1DBF00_11</vt:lpwstr>
  </property>
</Properties>
</file>