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0A71CF">
      <w:pPr>
        <w:pStyle w:val="2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</w:p>
    <w:p w14:paraId="05D77B32">
      <w:pPr>
        <w:keepNext/>
        <w:keepLines/>
        <w:spacing w:line="360" w:lineRule="auto"/>
        <w:jc w:val="center"/>
        <w:outlineLvl w:val="1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highlight w:val="none"/>
        </w:rPr>
        <w:t>授权委托书</w:t>
      </w:r>
    </w:p>
    <w:bookmarkEnd w:id="0"/>
    <w:p w14:paraId="1C503746">
      <w:pPr>
        <w:pStyle w:val="2"/>
        <w:rPr>
          <w:rFonts w:hAnsi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51615ECB">
      <w:pPr>
        <w:autoSpaceDE w:val="0"/>
        <w:autoSpaceDN w:val="0"/>
        <w:adjustRightInd w:val="0"/>
        <w:snapToGrid w:val="0"/>
        <w:spacing w:before="156" w:beforeLines="50" w:line="360" w:lineRule="auto"/>
        <w:ind w:firstLine="560" w:firstLineChars="200"/>
        <w:jc w:val="left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本人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u w:val="single"/>
        </w:rPr>
        <w:t>（姓名、职务）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 xml:space="preserve">系 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u w:val="single"/>
        </w:rPr>
        <w:t>（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  <w:lang w:eastAsia="zh-CN"/>
        </w:rPr>
        <w:t>投标申请人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u w:val="single"/>
        </w:rPr>
        <w:t>）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的法定代表人（</w:t>
      </w:r>
      <w:r>
        <w:rPr>
          <w:rFonts w:hint="eastAsia" w:ascii="仿宋_GB2312" w:hAnsi="仿宋_GB2312" w:eastAsia="仿宋_GB2312" w:cs="仿宋_GB2312"/>
          <w:color w:val="auto"/>
          <w:spacing w:val="-2"/>
          <w:kern w:val="0"/>
          <w:sz w:val="28"/>
          <w:szCs w:val="28"/>
          <w:highlight w:val="none"/>
        </w:rPr>
        <w:t>单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位</w:t>
      </w:r>
      <w:r>
        <w:rPr>
          <w:rFonts w:hint="eastAsia" w:ascii="仿宋_GB2312" w:hAnsi="仿宋_GB2312" w:eastAsia="仿宋_GB2312" w:cs="仿宋_GB2312"/>
          <w:color w:val="auto"/>
          <w:spacing w:val="-2"/>
          <w:kern w:val="0"/>
          <w:sz w:val="28"/>
          <w:szCs w:val="28"/>
          <w:highlight w:val="none"/>
        </w:rPr>
        <w:t>负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责人</w:t>
      </w:r>
      <w:r>
        <w:rPr>
          <w:rFonts w:hint="eastAsia" w:ascii="仿宋_GB2312" w:hAnsi="仿宋_GB2312" w:eastAsia="仿宋_GB2312" w:cs="仿宋_GB2312"/>
          <w:color w:val="auto"/>
          <w:spacing w:val="-2"/>
          <w:kern w:val="0"/>
          <w:sz w:val="28"/>
          <w:szCs w:val="28"/>
          <w:highlight w:val="none"/>
        </w:rPr>
        <w:t>）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，现授权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u w:val="single"/>
        </w:rPr>
        <w:t>（姓名、职务）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为我方代理人。代理人根据授权，以我方名义：(1)签署、澄清、补正、修改、撤回、提交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u w:val="single"/>
        </w:rPr>
        <w:t>（项目名称、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>政府采购计划编号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u w:val="single"/>
        </w:rPr>
        <w:t>、委托代理编号）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响应文件；(2)签署并重新提交响应文件及最后报价；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)签订合同和处理有关事宜，其法律后果由我方承担。</w:t>
      </w:r>
    </w:p>
    <w:p w14:paraId="5A689FF5">
      <w:pPr>
        <w:autoSpaceDE w:val="0"/>
        <w:autoSpaceDN w:val="0"/>
        <w:adjustRightInd w:val="0"/>
        <w:snapToGrid w:val="0"/>
        <w:spacing w:before="156" w:beforeLines="50" w:line="360" w:lineRule="auto"/>
        <w:ind w:firstLine="560" w:firstLineChars="200"/>
        <w:jc w:val="left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委托期限：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u w:val="single"/>
        </w:rPr>
        <w:t xml:space="preserve">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 xml:space="preserve"> 。</w:t>
      </w:r>
    </w:p>
    <w:p w14:paraId="2246F0F3">
      <w:pPr>
        <w:adjustRightInd w:val="0"/>
        <w:snapToGrid w:val="0"/>
        <w:spacing w:before="156" w:beforeLines="50" w:line="360" w:lineRule="auto"/>
        <w:ind w:firstLine="435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代理人无转委托权。</w:t>
      </w:r>
    </w:p>
    <w:p w14:paraId="21D05FCF">
      <w:pPr>
        <w:adjustRightInd w:val="0"/>
        <w:snapToGrid w:val="0"/>
        <w:spacing w:before="156" w:beforeLines="50" w:line="360" w:lineRule="auto"/>
        <w:ind w:firstLine="435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本授权书于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日签字生效，特此声明。</w:t>
      </w:r>
    </w:p>
    <w:tbl>
      <w:tblPr>
        <w:tblStyle w:val="3"/>
        <w:tblW w:w="9330" w:type="dxa"/>
        <w:tblInd w:w="1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10"/>
        <w:gridCol w:w="4620"/>
      </w:tblGrid>
      <w:tr w14:paraId="1EF01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4" w:hRule="atLeast"/>
        </w:trPr>
        <w:tc>
          <w:tcPr>
            <w:tcW w:w="4710" w:type="dxa"/>
            <w:vAlign w:val="center"/>
          </w:tcPr>
          <w:p w14:paraId="30C8F26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  <w:t>委托代理人身份证</w:t>
            </w:r>
            <w:r>
              <w:rPr>
                <w:rFonts w:hint="eastAsia" w:ascii="宋体" w:hAnsi="宋体" w:eastAsia="宋体" w:cs="微软雅黑"/>
                <w:color w:val="auto"/>
                <w:spacing w:val="-2"/>
                <w:kern w:val="0"/>
                <w:sz w:val="28"/>
                <w:szCs w:val="28"/>
                <w:highlight w:val="none"/>
              </w:rPr>
              <w:t>复</w:t>
            </w:r>
            <w:r>
              <w:rPr>
                <w:rFonts w:hint="eastAsia" w:ascii="宋体" w:hAnsi="宋体" w:eastAsia="宋体" w:cs="微软雅黑"/>
                <w:color w:val="auto"/>
                <w:kern w:val="0"/>
                <w:sz w:val="28"/>
                <w:szCs w:val="28"/>
                <w:highlight w:val="none"/>
              </w:rPr>
              <w:t>印</w:t>
            </w:r>
            <w:r>
              <w:rPr>
                <w:rFonts w:hint="eastAsia" w:ascii="宋体" w:hAnsi="宋体" w:eastAsia="宋体" w:cs="微软雅黑"/>
                <w:color w:val="auto"/>
                <w:spacing w:val="-2"/>
                <w:kern w:val="0"/>
                <w:sz w:val="28"/>
                <w:szCs w:val="28"/>
                <w:highlight w:val="none"/>
              </w:rPr>
              <w:t>件</w:t>
            </w:r>
          </w:p>
        </w:tc>
        <w:tc>
          <w:tcPr>
            <w:tcW w:w="4620" w:type="dxa"/>
            <w:vAlign w:val="center"/>
          </w:tcPr>
          <w:p w14:paraId="5782C13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  <w:t>委托代理人身份证</w:t>
            </w:r>
            <w:r>
              <w:rPr>
                <w:rFonts w:hint="eastAsia" w:ascii="宋体" w:hAnsi="宋体" w:eastAsia="宋体" w:cs="微软雅黑"/>
                <w:color w:val="auto"/>
                <w:spacing w:val="-2"/>
                <w:kern w:val="0"/>
                <w:sz w:val="28"/>
                <w:szCs w:val="28"/>
                <w:highlight w:val="none"/>
              </w:rPr>
              <w:t>复</w:t>
            </w:r>
            <w:r>
              <w:rPr>
                <w:rFonts w:hint="eastAsia" w:ascii="宋体" w:hAnsi="宋体" w:eastAsia="宋体" w:cs="微软雅黑"/>
                <w:color w:val="auto"/>
                <w:kern w:val="0"/>
                <w:sz w:val="28"/>
                <w:szCs w:val="28"/>
                <w:highlight w:val="none"/>
              </w:rPr>
              <w:t>印</w:t>
            </w:r>
            <w:r>
              <w:rPr>
                <w:rFonts w:hint="eastAsia" w:ascii="宋体" w:hAnsi="宋体" w:eastAsia="宋体" w:cs="微软雅黑"/>
                <w:color w:val="auto"/>
                <w:spacing w:val="-2"/>
                <w:kern w:val="0"/>
                <w:sz w:val="28"/>
                <w:szCs w:val="28"/>
                <w:highlight w:val="none"/>
              </w:rPr>
              <w:t>件</w:t>
            </w:r>
          </w:p>
        </w:tc>
      </w:tr>
      <w:tr w14:paraId="4EE33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2" w:hRule="atLeast"/>
        </w:trPr>
        <w:tc>
          <w:tcPr>
            <w:tcW w:w="4710" w:type="dxa"/>
            <w:vAlign w:val="center"/>
          </w:tcPr>
          <w:p w14:paraId="7E38BBA8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  <w:t>法定代表人身份证</w:t>
            </w:r>
            <w:r>
              <w:rPr>
                <w:rFonts w:hint="eastAsia" w:ascii="宋体" w:hAnsi="宋体" w:eastAsia="宋体" w:cs="微软雅黑"/>
                <w:color w:val="auto"/>
                <w:spacing w:val="-2"/>
                <w:kern w:val="0"/>
                <w:sz w:val="28"/>
                <w:szCs w:val="28"/>
                <w:highlight w:val="none"/>
              </w:rPr>
              <w:t>复</w:t>
            </w:r>
            <w:r>
              <w:rPr>
                <w:rFonts w:hint="eastAsia" w:ascii="宋体" w:hAnsi="宋体" w:eastAsia="宋体" w:cs="微软雅黑"/>
                <w:color w:val="auto"/>
                <w:kern w:val="0"/>
                <w:sz w:val="28"/>
                <w:szCs w:val="28"/>
                <w:highlight w:val="none"/>
              </w:rPr>
              <w:t>印</w:t>
            </w:r>
            <w:r>
              <w:rPr>
                <w:rFonts w:hint="eastAsia" w:ascii="宋体" w:hAnsi="宋体" w:eastAsia="宋体" w:cs="微软雅黑"/>
                <w:color w:val="auto"/>
                <w:spacing w:val="-2"/>
                <w:kern w:val="0"/>
                <w:sz w:val="28"/>
                <w:szCs w:val="28"/>
                <w:highlight w:val="none"/>
              </w:rPr>
              <w:t>件</w:t>
            </w:r>
          </w:p>
        </w:tc>
        <w:tc>
          <w:tcPr>
            <w:tcW w:w="4620" w:type="dxa"/>
            <w:vAlign w:val="center"/>
          </w:tcPr>
          <w:p w14:paraId="14EC0B50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  <w:t>法定代表人身份证</w:t>
            </w:r>
            <w:r>
              <w:rPr>
                <w:rFonts w:hint="eastAsia" w:ascii="宋体" w:hAnsi="宋体" w:eastAsia="宋体" w:cs="微软雅黑"/>
                <w:color w:val="auto"/>
                <w:spacing w:val="-2"/>
                <w:kern w:val="0"/>
                <w:sz w:val="28"/>
                <w:szCs w:val="28"/>
                <w:highlight w:val="none"/>
              </w:rPr>
              <w:t>复</w:t>
            </w:r>
            <w:r>
              <w:rPr>
                <w:rFonts w:hint="eastAsia" w:ascii="宋体" w:hAnsi="宋体" w:eastAsia="宋体" w:cs="微软雅黑"/>
                <w:color w:val="auto"/>
                <w:kern w:val="0"/>
                <w:sz w:val="28"/>
                <w:szCs w:val="28"/>
                <w:highlight w:val="none"/>
              </w:rPr>
              <w:t>印</w:t>
            </w:r>
            <w:r>
              <w:rPr>
                <w:rFonts w:hint="eastAsia" w:ascii="宋体" w:hAnsi="宋体" w:eastAsia="宋体" w:cs="微软雅黑"/>
                <w:color w:val="auto"/>
                <w:spacing w:val="-2"/>
                <w:kern w:val="0"/>
                <w:sz w:val="28"/>
                <w:szCs w:val="28"/>
                <w:highlight w:val="none"/>
              </w:rPr>
              <w:t>件</w:t>
            </w:r>
          </w:p>
        </w:tc>
      </w:tr>
    </w:tbl>
    <w:p w14:paraId="6912BF4B">
      <w:pPr>
        <w:adjustRightInd w:val="0"/>
        <w:snapToGrid w:val="0"/>
        <w:spacing w:before="156" w:beforeLines="50" w:line="360" w:lineRule="auto"/>
        <w:rPr>
          <w:rFonts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注：供应商代表不是供应商的法定代表人（单位负责人）的提供。</w:t>
      </w:r>
    </w:p>
    <w:p w14:paraId="79487648">
      <w:pPr>
        <w:adjustRightInd w:val="0"/>
        <w:snapToGrid w:val="0"/>
        <w:spacing w:before="156" w:beforeLines="50" w:line="360" w:lineRule="auto"/>
        <w:rPr>
          <w:rFonts w:ascii="宋体" w:hAnsi="宋体" w:cs="Courier New"/>
          <w:color w:val="auto"/>
          <w:szCs w:val="21"/>
          <w:highlight w:val="none"/>
        </w:rPr>
      </w:pPr>
      <w:r>
        <w:rPr>
          <w:rFonts w:hint="eastAsia" w:ascii="宋体" w:hAnsi="宋体" w:cs="Courier New"/>
          <w:color w:val="auto"/>
          <w:szCs w:val="21"/>
          <w:highlight w:val="none"/>
          <w:lang w:eastAsia="zh-CN"/>
        </w:rPr>
        <w:t>投标申请人</w:t>
      </w:r>
      <w:r>
        <w:rPr>
          <w:rFonts w:hint="eastAsia" w:ascii="宋体" w:hAnsi="宋体" w:cs="Courier New"/>
          <w:color w:val="auto"/>
          <w:szCs w:val="21"/>
          <w:highlight w:val="none"/>
        </w:rPr>
        <w:t>(盖单位公章)：</w:t>
      </w:r>
    </w:p>
    <w:p w14:paraId="6C9BB382">
      <w:pPr>
        <w:adjustRightInd w:val="0"/>
        <w:snapToGrid w:val="0"/>
        <w:spacing w:before="156" w:beforeLines="50" w:line="360" w:lineRule="auto"/>
        <w:rPr>
          <w:rFonts w:ascii="宋体" w:hAnsi="宋体" w:cs="微软雅黑"/>
          <w:color w:val="auto"/>
          <w:spacing w:val="-2"/>
          <w:kern w:val="0"/>
          <w:szCs w:val="21"/>
          <w:highlight w:val="none"/>
        </w:rPr>
      </w:pPr>
      <w:r>
        <w:rPr>
          <w:rFonts w:hint="eastAsia" w:ascii="宋体" w:hAnsi="宋体" w:cs="微软雅黑"/>
          <w:color w:val="auto"/>
          <w:spacing w:val="-2"/>
          <w:kern w:val="0"/>
          <w:szCs w:val="21"/>
          <w:highlight w:val="none"/>
        </w:rPr>
        <w:t>法</w:t>
      </w:r>
      <w:r>
        <w:rPr>
          <w:rFonts w:hint="eastAsia" w:ascii="宋体" w:hAnsi="宋体" w:cs="微软雅黑"/>
          <w:color w:val="auto"/>
          <w:kern w:val="0"/>
          <w:szCs w:val="21"/>
          <w:highlight w:val="none"/>
        </w:rPr>
        <w:t>定</w:t>
      </w:r>
      <w:r>
        <w:rPr>
          <w:rFonts w:hint="eastAsia" w:ascii="宋体" w:hAnsi="宋体" w:cs="微软雅黑"/>
          <w:color w:val="auto"/>
          <w:spacing w:val="-2"/>
          <w:kern w:val="0"/>
          <w:szCs w:val="21"/>
          <w:highlight w:val="none"/>
        </w:rPr>
        <w:t>代</w:t>
      </w:r>
      <w:r>
        <w:rPr>
          <w:rFonts w:hint="eastAsia" w:ascii="宋体" w:hAnsi="宋体" w:cs="微软雅黑"/>
          <w:color w:val="auto"/>
          <w:kern w:val="0"/>
          <w:szCs w:val="21"/>
          <w:highlight w:val="none"/>
        </w:rPr>
        <w:t>表</w:t>
      </w:r>
      <w:r>
        <w:rPr>
          <w:rFonts w:hint="eastAsia" w:ascii="宋体" w:hAnsi="宋体" w:cs="微软雅黑"/>
          <w:color w:val="auto"/>
          <w:spacing w:val="-2"/>
          <w:kern w:val="0"/>
          <w:szCs w:val="21"/>
          <w:highlight w:val="none"/>
        </w:rPr>
        <w:t>人</w:t>
      </w:r>
      <w:r>
        <w:rPr>
          <w:rFonts w:hint="eastAsia" w:ascii="宋体" w:hAnsi="宋体"/>
          <w:color w:val="auto"/>
          <w:szCs w:val="21"/>
          <w:highlight w:val="none"/>
        </w:rPr>
        <w:t>（签字或印章）：</w:t>
      </w:r>
    </w:p>
    <w:p w14:paraId="5D8687AB">
      <w:pPr>
        <w:adjustRightInd w:val="0"/>
        <w:snapToGrid w:val="0"/>
        <w:spacing w:before="156" w:beforeLines="50" w:line="360" w:lineRule="auto"/>
        <w:rPr>
          <w:rFonts w:ascii="宋体" w:hAnsi="宋体"/>
          <w:color w:val="auto"/>
          <w:szCs w:val="21"/>
          <w:highlight w:val="none"/>
          <w:u w:val="single"/>
        </w:rPr>
      </w:pPr>
      <w:r>
        <w:rPr>
          <w:rFonts w:hint="eastAsia" w:ascii="宋体" w:hAnsi="宋体"/>
          <w:color w:val="auto"/>
          <w:szCs w:val="21"/>
          <w:highlight w:val="none"/>
        </w:rPr>
        <w:t>委托代理人（签字或印章）：</w:t>
      </w:r>
    </w:p>
    <w:p w14:paraId="7B2A8939">
      <w:pPr>
        <w:pStyle w:val="2"/>
        <w:ind w:firstLine="2940" w:firstLineChars="1400"/>
      </w:pPr>
      <w:r>
        <w:rPr>
          <w:rFonts w:hint="eastAsia" w:ascii="宋体" w:hAnsi="宋体"/>
          <w:color w:val="auto"/>
          <w:szCs w:val="21"/>
          <w:highlight w:val="none"/>
        </w:rPr>
        <w:t xml:space="preserve">日期： </w:t>
      </w:r>
      <w:r>
        <w:rPr>
          <w:rFonts w:hint="eastAsia" w:ascii="宋体" w:hAnsi="宋体"/>
          <w:color w:val="auto"/>
          <w:szCs w:val="21"/>
          <w:highlight w:val="none"/>
          <w:lang w:val="en-US" w:eastAsia="zh-CN"/>
        </w:rPr>
        <w:t xml:space="preserve">   </w:t>
      </w:r>
      <w:r>
        <w:rPr>
          <w:rFonts w:hint="eastAsia" w:ascii="宋体" w:hAnsi="宋体"/>
          <w:color w:val="auto"/>
          <w:szCs w:val="21"/>
          <w:highlight w:val="none"/>
        </w:rPr>
        <w:t>年</w:t>
      </w:r>
      <w:r>
        <w:rPr>
          <w:rFonts w:hint="eastAsia" w:ascii="宋体" w:hAnsi="宋体"/>
          <w:color w:val="auto"/>
          <w:szCs w:val="21"/>
          <w:highlight w:val="none"/>
          <w:lang w:val="en-US" w:eastAsia="zh-CN"/>
        </w:rPr>
        <w:t xml:space="preserve">   </w:t>
      </w:r>
      <w:r>
        <w:rPr>
          <w:rFonts w:hint="eastAsia" w:ascii="宋体" w:hAnsi="宋体"/>
          <w:color w:val="auto"/>
          <w:szCs w:val="21"/>
          <w:highlight w:val="none"/>
        </w:rPr>
        <w:t xml:space="preserve"> 月</w:t>
      </w:r>
      <w:r>
        <w:rPr>
          <w:rFonts w:hint="eastAsia" w:ascii="宋体" w:hAnsi="宋体"/>
          <w:color w:val="auto"/>
          <w:szCs w:val="21"/>
          <w:highlight w:val="none"/>
          <w:lang w:val="en-US" w:eastAsia="zh-CN"/>
        </w:rPr>
        <w:t xml:space="preserve">    </w:t>
      </w:r>
      <w:r>
        <w:rPr>
          <w:rFonts w:hint="eastAsia" w:ascii="宋体" w:hAnsi="宋体"/>
          <w:color w:val="auto"/>
          <w:szCs w:val="21"/>
          <w:highlight w:val="none"/>
        </w:rPr>
        <w:t xml:space="preserve"> 日</w:t>
      </w:r>
      <w:r>
        <w:rPr>
          <w:rFonts w:ascii="宋体" w:hAnsi="宋体"/>
          <w:color w:val="auto"/>
          <w:highlight w:val="none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F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E3728B"/>
    <w:rsid w:val="1CE37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99"/>
    <w:rPr>
      <w:rFonts w:ascii="宋体" w:hAnsi="Courier New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2026-04-30T00:48:00Z</dcterms:created>
  <dc:creator>yan+</dc:creator>
  <cp:lastModifiedBy>yan+</cp:lastModifiedBy>
  <dcterms:modified xsi:type="dcterms:W3CDTF">2026-04-30T00:48:38Z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90180E6232B04D4F93D84339380B04EC_11</vt:lpwstr>
  </property>
  <property fmtid="{D5CDD505-2E9C-101B-9397-08002B2CF9AE}" pid="4" name="KSOTemplateDocerSaveRecord">
    <vt:lpwstr>eyJoZGlkIjoiYWJhYjg0NzVkMTdmNDNhNjVjMjE5ZDgwMjIzZGU3MWMiLCJ1c2VySWQiOiI0Njc5OTE2MjYifQ==</vt:lpwstr>
  </property>
</Properties>
</file>